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1AE" w:rsidRPr="00E40E9C" w:rsidRDefault="00BE11AE" w:rsidP="00BE11AE">
      <w:pPr>
        <w:pStyle w:val="yiv4002560285msonormal"/>
        <w:shd w:val="clear" w:color="auto" w:fill="FFFFFF"/>
        <w:spacing w:before="60" w:beforeAutospacing="0" w:after="60" w:afterAutospacing="0"/>
        <w:jc w:val="center"/>
        <w:rPr>
          <w:rFonts w:ascii="Calibri" w:hAnsi="Calibri"/>
          <w:b/>
          <w:color w:val="000000"/>
        </w:rPr>
      </w:pPr>
      <w:r w:rsidRPr="00E40E9C">
        <w:rPr>
          <w:rFonts w:ascii="Calibri" w:hAnsi="Calibri"/>
          <w:b/>
          <w:i/>
          <w:color w:val="000000"/>
          <w:u w:val="single"/>
        </w:rPr>
        <w:t>ΔΕΛΤΙΟ ΤΥΠΟΥ</w:t>
      </w:r>
      <w:r w:rsidRPr="00E40E9C">
        <w:rPr>
          <w:rFonts w:ascii="Calibri" w:hAnsi="Calibri"/>
          <w:b/>
          <w:color w:val="000000"/>
        </w:rPr>
        <w:t>: Εκπαιδευτικό Σεμινάριο με θέμα:</w:t>
      </w:r>
      <w:r w:rsidRPr="00E40E9C">
        <w:rPr>
          <w:rFonts w:ascii="Calibri" w:hAnsi="Calibri"/>
          <w:b/>
        </w:rPr>
        <w:t> </w:t>
      </w:r>
      <w:r w:rsidRPr="00E40E9C">
        <w:rPr>
          <w:rFonts w:ascii="Calibri" w:hAnsi="Calibri"/>
          <w:b/>
          <w:color w:val="000000"/>
        </w:rPr>
        <w:t>«Πυροπροστασία &amp; Σχέδια Έκτακτης Ανάγκης (Σ.Ε.Α)»</w:t>
      </w:r>
    </w:p>
    <w:p w:rsidR="00BE11AE" w:rsidRDefault="00BE11AE" w:rsidP="00BE11AE">
      <w:pPr>
        <w:pStyle w:val="yiv4002560285msonormal"/>
        <w:shd w:val="clear" w:color="auto" w:fill="FFFFFF"/>
        <w:spacing w:before="60" w:beforeAutospacing="0" w:after="60" w:afterAutospacing="0"/>
        <w:jc w:val="both"/>
        <w:rPr>
          <w:rFonts w:ascii="Calibri" w:hAnsi="Calibri"/>
          <w:color w:val="000000"/>
        </w:rPr>
      </w:pPr>
      <w:r w:rsidRPr="00F4496C">
        <w:rPr>
          <w:rFonts w:ascii="Calibri" w:hAnsi="Calibri"/>
          <w:color w:val="000000"/>
        </w:rPr>
        <w:t>Με μεγάλη επιτυχία ολοκληρώθηκε την Πέμπτη 31/3/2016 το Εκπαιδευτικό Σεμινάριο με θέμα:</w:t>
      </w:r>
      <w:r w:rsidRPr="00F4496C">
        <w:rPr>
          <w:rFonts w:ascii="Calibri" w:hAnsi="Calibri"/>
        </w:rPr>
        <w:t> </w:t>
      </w:r>
      <w:r w:rsidRPr="00F4496C">
        <w:rPr>
          <w:rFonts w:ascii="Calibri" w:hAnsi="Calibri"/>
          <w:color w:val="000000"/>
        </w:rPr>
        <w:t>«</w:t>
      </w:r>
      <w:r w:rsidRPr="00F4496C">
        <w:rPr>
          <w:rFonts w:ascii="Calibri" w:hAnsi="Calibri"/>
          <w:b/>
          <w:color w:val="000000"/>
        </w:rPr>
        <w:t>Πυροπροστασία &amp; Σχέδια Έκτακτης Ανάγκης (Σ.Ε.Α)</w:t>
      </w:r>
      <w:r w:rsidRPr="00F4496C">
        <w:rPr>
          <w:rFonts w:ascii="Calibri" w:hAnsi="Calibri"/>
          <w:color w:val="000000"/>
        </w:rPr>
        <w:t xml:space="preserve">» </w:t>
      </w:r>
      <w:r w:rsidRPr="00F4496C">
        <w:rPr>
          <w:rStyle w:val="apple-converted-space"/>
          <w:rFonts w:ascii="Calibri" w:hAnsi="Calibri"/>
          <w:color w:val="000000"/>
        </w:rPr>
        <w:t xml:space="preserve">το οποίο </w:t>
      </w:r>
      <w:r>
        <w:rPr>
          <w:rFonts w:ascii="Calibri" w:hAnsi="Calibri"/>
          <w:color w:val="000000"/>
        </w:rPr>
        <w:t xml:space="preserve">παρακολούθησαν </w:t>
      </w:r>
      <w:r w:rsidRPr="00F4496C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 xml:space="preserve">τα </w:t>
      </w:r>
      <w:r w:rsidRPr="00F4496C">
        <w:rPr>
          <w:rFonts w:ascii="Calibri" w:hAnsi="Calibri"/>
          <w:color w:val="000000"/>
        </w:rPr>
        <w:t xml:space="preserve">μέλη των ομάδων Πολιτικής Άμυνας και Πυρασφάλειας του </w:t>
      </w:r>
      <w:r w:rsidRPr="00F4496C">
        <w:rPr>
          <w:rFonts w:ascii="Calibri" w:hAnsi="Calibri"/>
          <w:b/>
          <w:color w:val="000000"/>
        </w:rPr>
        <w:t>ΤΕΙ Αθήνας</w:t>
      </w:r>
      <w:r w:rsidRPr="00F4496C">
        <w:rPr>
          <w:rFonts w:ascii="Calibri" w:hAnsi="Calibri"/>
          <w:color w:val="000000"/>
        </w:rPr>
        <w:t xml:space="preserve"> καθώς και </w:t>
      </w:r>
      <w:r>
        <w:rPr>
          <w:rFonts w:ascii="Calibri" w:hAnsi="Calibri"/>
          <w:color w:val="000000"/>
        </w:rPr>
        <w:t xml:space="preserve">οι </w:t>
      </w:r>
      <w:r w:rsidRPr="00F4496C">
        <w:rPr>
          <w:rFonts w:ascii="Calibri" w:hAnsi="Calibri"/>
          <w:color w:val="000000"/>
        </w:rPr>
        <w:t xml:space="preserve">υπεύθυνοι των εργαστηρίων. </w:t>
      </w:r>
    </w:p>
    <w:p w:rsidR="00BE11AE" w:rsidRPr="00F4496C" w:rsidRDefault="00BE11AE" w:rsidP="00BE11AE">
      <w:pPr>
        <w:pStyle w:val="yiv4002560285msonormal"/>
        <w:shd w:val="clear" w:color="auto" w:fill="FFFFFF"/>
        <w:spacing w:before="60" w:beforeAutospacing="0" w:after="60" w:afterAutospacing="0"/>
        <w:jc w:val="both"/>
        <w:rPr>
          <w:rFonts w:ascii="Calibri" w:hAnsi="Calibri"/>
          <w:color w:val="000000"/>
        </w:rPr>
      </w:pPr>
      <w:r w:rsidRPr="00F4496C">
        <w:rPr>
          <w:rFonts w:ascii="Calibri" w:hAnsi="Calibri"/>
          <w:color w:val="000000"/>
        </w:rPr>
        <w:t xml:space="preserve">Την εκδήλωση χαιρέτισε  ο Αντιπρόεδρος του Ιδρύματος καθηγητής </w:t>
      </w:r>
      <w:r w:rsidRPr="00F4496C">
        <w:rPr>
          <w:rFonts w:ascii="Calibri" w:hAnsi="Calibri"/>
          <w:b/>
          <w:color w:val="000000"/>
        </w:rPr>
        <w:t>κ. Περικλής Λύτρ</w:t>
      </w:r>
      <w:r w:rsidRPr="00F4496C">
        <w:rPr>
          <w:rFonts w:ascii="Calibri" w:hAnsi="Calibri"/>
          <w:color w:val="000000"/>
        </w:rPr>
        <w:t xml:space="preserve">ας ο οποίος τόνισε την ανάγκη της </w:t>
      </w:r>
      <w:r w:rsidRPr="00F4496C">
        <w:rPr>
          <w:rFonts w:ascii="Calibri" w:hAnsi="Calibri"/>
        </w:rPr>
        <w:t> </w:t>
      </w:r>
      <w:r w:rsidRPr="00F4496C">
        <w:rPr>
          <w:rFonts w:ascii="Calibri" w:hAnsi="Calibri"/>
          <w:color w:val="000000"/>
        </w:rPr>
        <w:t xml:space="preserve">σωστής ενημέρωσης και πληροφόρησης, ώστε σε περιπτώσεις κρίσεων να υπάρχουν ψύχραιμες αντιδράσεις αφενός και σωστή καθοδήγηση των συναδέλφων, φοιτητών και επισκεπτών του Ιδρύματος αφετέρου. </w:t>
      </w:r>
    </w:p>
    <w:p w:rsidR="00BE11AE" w:rsidRPr="00F4496C" w:rsidRDefault="00BE11AE" w:rsidP="00BE11AE">
      <w:pPr>
        <w:pStyle w:val="yiv4002560285msonormal"/>
        <w:shd w:val="clear" w:color="auto" w:fill="FFFFFF"/>
        <w:spacing w:before="60" w:beforeAutospacing="0" w:after="60" w:afterAutospacing="0"/>
        <w:jc w:val="both"/>
        <w:rPr>
          <w:rStyle w:val="apple-converted-space"/>
          <w:rFonts w:ascii="Calibri" w:hAnsi="Calibri"/>
          <w:color w:val="000000"/>
        </w:rPr>
      </w:pPr>
      <w:r w:rsidRPr="00F4496C">
        <w:rPr>
          <w:rFonts w:ascii="Calibri" w:hAnsi="Calibri"/>
          <w:color w:val="000000"/>
        </w:rPr>
        <w:t xml:space="preserve">Το σεμινάριο το οποίο οργανώθηκε με τη συμβολή της εταιρείας </w:t>
      </w:r>
      <w:r w:rsidRPr="00F4496C">
        <w:rPr>
          <w:rFonts w:ascii="Calibri" w:hAnsi="Calibri"/>
          <w:b/>
          <w:bCs/>
          <w:color w:val="000000"/>
          <w:lang w:val="en-US"/>
        </w:rPr>
        <w:t>PRO</w:t>
      </w:r>
      <w:r w:rsidRPr="00F4496C">
        <w:rPr>
          <w:rFonts w:ascii="Calibri" w:hAnsi="Calibri"/>
          <w:b/>
          <w:bCs/>
          <w:color w:val="000000"/>
        </w:rPr>
        <w:t>.</w:t>
      </w:r>
      <w:r w:rsidRPr="00F4496C">
        <w:rPr>
          <w:rFonts w:ascii="Calibri" w:hAnsi="Calibri"/>
          <w:b/>
          <w:bCs/>
          <w:color w:val="000000"/>
          <w:lang w:val="en-US"/>
        </w:rPr>
        <w:t>EX</w:t>
      </w:r>
      <w:r w:rsidRPr="00F4496C">
        <w:rPr>
          <w:rFonts w:ascii="Calibri" w:hAnsi="Calibri"/>
          <w:b/>
          <w:bCs/>
          <w:color w:val="000000"/>
        </w:rPr>
        <w:t>.</w:t>
      </w:r>
      <w:r w:rsidRPr="00F4496C">
        <w:rPr>
          <w:rStyle w:val="apple-converted-space"/>
          <w:rFonts w:ascii="Calibri" w:hAnsi="Calibri"/>
          <w:color w:val="000000"/>
        </w:rPr>
        <w:t xml:space="preserve"> η οποία ειδικεύεται -όπως περιέγραψε ο Διευθύνων Σύμβουλος </w:t>
      </w:r>
      <w:r w:rsidRPr="00F4496C">
        <w:rPr>
          <w:rStyle w:val="apple-converted-space"/>
          <w:rFonts w:ascii="Calibri" w:hAnsi="Calibri"/>
          <w:b/>
          <w:color w:val="000000"/>
        </w:rPr>
        <w:t>κ. Γιώργος Ψαθάς</w:t>
      </w:r>
      <w:r w:rsidRPr="00F4496C">
        <w:rPr>
          <w:rStyle w:val="apple-converted-space"/>
          <w:rFonts w:ascii="Calibri" w:hAnsi="Calibri"/>
          <w:color w:val="000000"/>
        </w:rPr>
        <w:t xml:space="preserve">- στην ανάπτυξη ολοκληρωμένων συστημάτων διαχείρισης της Ασφάλειας (φυσικής και λειτουργικής) καθώς στην παροχή υπηρεσιών Τεχνικού Ασφαλείας και Ιατρού Εργασίας. </w:t>
      </w:r>
    </w:p>
    <w:p w:rsidR="00BE11AE" w:rsidRPr="00F4496C" w:rsidRDefault="00BE11AE" w:rsidP="00BE11AE">
      <w:pPr>
        <w:pStyle w:val="yiv4002560285msonormal"/>
        <w:shd w:val="clear" w:color="auto" w:fill="FFFFFF"/>
        <w:spacing w:before="60" w:beforeAutospacing="0" w:after="60" w:afterAutospacing="0"/>
        <w:jc w:val="both"/>
        <w:rPr>
          <w:rFonts w:ascii="Calibri" w:hAnsi="Calibri"/>
          <w:color w:val="000000"/>
        </w:rPr>
      </w:pPr>
      <w:r w:rsidRPr="00F4496C">
        <w:rPr>
          <w:rFonts w:ascii="Calibri" w:hAnsi="Calibri"/>
          <w:color w:val="000000"/>
        </w:rPr>
        <w:t xml:space="preserve">Την ευθύνη των θεματικών ενοτήτων και περιεχομένου του Σεμιναρίου είχε ο Ειδικός Επιστημονικός Σύμβουλος σε θέματα οργάνωσης και εκπαίδευσης </w:t>
      </w:r>
      <w:r>
        <w:rPr>
          <w:rFonts w:ascii="Calibri" w:hAnsi="Calibri"/>
          <w:color w:val="000000"/>
        </w:rPr>
        <w:t>καθώς και </w:t>
      </w:r>
      <w:r w:rsidRPr="00F4496C">
        <w:rPr>
          <w:rFonts w:ascii="Calibri" w:hAnsi="Calibri"/>
          <w:color w:val="000000"/>
        </w:rPr>
        <w:t>σε</w:t>
      </w:r>
      <w:r>
        <w:rPr>
          <w:rFonts w:ascii="Calibri" w:hAnsi="Calibri"/>
          <w:color w:val="000000"/>
        </w:rPr>
        <w:t> </w:t>
      </w:r>
      <w:r w:rsidRPr="00F4496C">
        <w:rPr>
          <w:rFonts w:ascii="Calibri" w:hAnsi="Calibri"/>
          <w:color w:val="000000"/>
        </w:rPr>
        <w:t>Σχέδια</w:t>
      </w:r>
      <w:r>
        <w:rPr>
          <w:rFonts w:ascii="Calibri" w:hAnsi="Calibri"/>
          <w:color w:val="000000"/>
        </w:rPr>
        <w:t> </w:t>
      </w:r>
      <w:r w:rsidRPr="00F4496C">
        <w:rPr>
          <w:rFonts w:ascii="Calibri" w:hAnsi="Calibri"/>
          <w:color w:val="000000"/>
        </w:rPr>
        <w:t>Έκτακτης</w:t>
      </w:r>
      <w:r>
        <w:rPr>
          <w:rFonts w:ascii="Calibri" w:hAnsi="Calibri"/>
          <w:color w:val="000000"/>
        </w:rPr>
        <w:t> </w:t>
      </w:r>
      <w:r w:rsidRPr="00F4496C">
        <w:rPr>
          <w:rFonts w:ascii="Calibri" w:hAnsi="Calibri"/>
          <w:color w:val="000000"/>
        </w:rPr>
        <w:t>Ανάγκης</w:t>
      </w:r>
      <w:r>
        <w:rPr>
          <w:rFonts w:ascii="Calibri" w:hAnsi="Calibri"/>
          <w:color w:val="000000"/>
        </w:rPr>
        <w:t> </w:t>
      </w:r>
      <w:r w:rsidRPr="00F4496C">
        <w:rPr>
          <w:rFonts w:ascii="Calibri" w:hAnsi="Calibri"/>
          <w:color w:val="000000"/>
        </w:rPr>
        <w:t>(Σ.Ε.Α)</w:t>
      </w:r>
      <w:r>
        <w:rPr>
          <w:rFonts w:ascii="Calibri" w:hAnsi="Calibri"/>
          <w:color w:val="000000"/>
        </w:rPr>
        <w:t> της </w:t>
      </w:r>
      <w:r w:rsidRPr="00F4496C">
        <w:rPr>
          <w:rFonts w:ascii="Calibri" w:hAnsi="Calibri"/>
          <w:color w:val="000000"/>
        </w:rPr>
        <w:t>εταιρείας</w:t>
      </w:r>
      <w:r>
        <w:rPr>
          <w:rFonts w:ascii="Calibri" w:hAnsi="Calibri"/>
          <w:color w:val="000000"/>
        </w:rPr>
        <w:t> </w:t>
      </w:r>
      <w:r w:rsidRPr="00F4496C">
        <w:rPr>
          <w:rFonts w:ascii="Calibri" w:hAnsi="Calibri"/>
          <w:bCs/>
          <w:color w:val="000000"/>
          <w:lang w:val="en-US"/>
        </w:rPr>
        <w:t>PRO</w:t>
      </w:r>
      <w:r w:rsidRPr="00F4496C">
        <w:rPr>
          <w:rFonts w:ascii="Calibri" w:hAnsi="Calibri"/>
          <w:bCs/>
          <w:color w:val="000000"/>
        </w:rPr>
        <w:t>.</w:t>
      </w:r>
      <w:r w:rsidRPr="00F4496C">
        <w:rPr>
          <w:rFonts w:ascii="Calibri" w:hAnsi="Calibri"/>
          <w:bCs/>
          <w:color w:val="000000"/>
          <w:lang w:val="en-US"/>
        </w:rPr>
        <w:t>EX</w:t>
      </w:r>
      <w:r w:rsidRPr="00F4496C">
        <w:rPr>
          <w:rFonts w:ascii="Calibri" w:hAnsi="Calibri"/>
          <w:bCs/>
          <w:color w:val="000000"/>
        </w:rPr>
        <w:t>.</w:t>
      </w:r>
      <w:r>
        <w:rPr>
          <w:rFonts w:ascii="Calibri" w:hAnsi="Calibri"/>
          <w:bCs/>
          <w:color w:val="000000"/>
        </w:rPr>
        <w:t>,</w:t>
      </w:r>
      <w:r w:rsidRPr="00F4496C">
        <w:rPr>
          <w:rFonts w:ascii="Calibri" w:hAnsi="Calibri"/>
          <w:color w:val="000000"/>
        </w:rPr>
        <w:t>πραγματογνώμονας</w:t>
      </w:r>
      <w:r w:rsidRPr="00F4496C">
        <w:rPr>
          <w:rStyle w:val="apple-converted-space"/>
          <w:rFonts w:ascii="Calibri" w:hAnsi="Calibri"/>
          <w:color w:val="000000"/>
        </w:rPr>
        <w:t> </w:t>
      </w:r>
      <w:r>
        <w:rPr>
          <w:rStyle w:val="apple-converted-space"/>
          <w:rFonts w:ascii="Calibri" w:hAnsi="Calibri"/>
          <w:color w:val="000000"/>
        </w:rPr>
        <w:t xml:space="preserve">κ. </w:t>
      </w:r>
      <w:r w:rsidRPr="00F4496C">
        <w:rPr>
          <w:rFonts w:ascii="Calibri" w:hAnsi="Calibri"/>
          <w:b/>
          <w:bCs/>
          <w:color w:val="000000"/>
        </w:rPr>
        <w:t>Νικόλαος Διαμαντής</w:t>
      </w:r>
      <w:r w:rsidRPr="00F4496C">
        <w:rPr>
          <w:rFonts w:ascii="Calibri" w:hAnsi="Calibri"/>
          <w:color w:val="000000"/>
        </w:rPr>
        <w:t>,</w:t>
      </w:r>
      <w:r w:rsidRPr="00F4496C">
        <w:rPr>
          <w:rStyle w:val="apple-converted-space"/>
          <w:rFonts w:ascii="Calibri" w:hAnsi="Calibri"/>
          <w:bCs/>
          <w:color w:val="000000"/>
        </w:rPr>
        <w:t> </w:t>
      </w:r>
      <w:r w:rsidRPr="00F4496C">
        <w:rPr>
          <w:rFonts w:ascii="Calibri" w:hAnsi="Calibri"/>
          <w:color w:val="000000"/>
        </w:rPr>
        <w:t xml:space="preserve">Υποστράτηγος Π.Σ. ε.α. – Νομικός και το συντονισμό ο Υπεύθυνος </w:t>
      </w:r>
      <w:r w:rsidRPr="00F4496C">
        <w:rPr>
          <w:rStyle w:val="apple-converted-space"/>
          <w:rFonts w:ascii="Calibri" w:hAnsi="Calibri"/>
          <w:color w:val="000000"/>
        </w:rPr>
        <w:t>Πολιτικής Άμυνας του ΤΕΙ Αθήνας</w:t>
      </w:r>
      <w:r>
        <w:rPr>
          <w:rStyle w:val="apple-converted-space"/>
          <w:rFonts w:ascii="Calibri" w:hAnsi="Calibri"/>
          <w:color w:val="000000"/>
        </w:rPr>
        <w:t>,</w:t>
      </w:r>
      <w:r w:rsidRPr="00F4496C">
        <w:rPr>
          <w:rStyle w:val="apple-converted-space"/>
          <w:rFonts w:ascii="Calibri" w:hAnsi="Calibri"/>
          <w:color w:val="000000"/>
        </w:rPr>
        <w:t xml:space="preserve"> Αναπληρωτής </w:t>
      </w:r>
      <w:r>
        <w:rPr>
          <w:rStyle w:val="apple-converted-space"/>
          <w:rFonts w:ascii="Calibri" w:hAnsi="Calibri"/>
          <w:color w:val="000000"/>
        </w:rPr>
        <w:t>Κ</w:t>
      </w:r>
      <w:r w:rsidRPr="00F4496C">
        <w:rPr>
          <w:rStyle w:val="apple-converted-space"/>
          <w:rFonts w:ascii="Calibri" w:hAnsi="Calibri"/>
          <w:color w:val="000000"/>
        </w:rPr>
        <w:t xml:space="preserve">αθηγητής κ. </w:t>
      </w:r>
      <w:r w:rsidRPr="00F4496C">
        <w:rPr>
          <w:rStyle w:val="apple-converted-space"/>
          <w:rFonts w:ascii="Calibri" w:hAnsi="Calibri"/>
          <w:b/>
          <w:color w:val="000000"/>
        </w:rPr>
        <w:t>Γιώργος Πιερράκος</w:t>
      </w:r>
      <w:r w:rsidRPr="00F4496C">
        <w:rPr>
          <w:rStyle w:val="apple-converted-space"/>
          <w:rFonts w:ascii="Calibri" w:hAnsi="Calibri"/>
          <w:color w:val="000000"/>
        </w:rPr>
        <w:t xml:space="preserve"> .</w:t>
      </w:r>
    </w:p>
    <w:p w:rsidR="00BE11AE" w:rsidRPr="0019674F" w:rsidRDefault="00BE11AE" w:rsidP="00BE11AE">
      <w:pPr>
        <w:pStyle w:val="yiv4002560285msonormal"/>
        <w:shd w:val="clear" w:color="auto" w:fill="FFFFFF"/>
        <w:spacing w:before="60" w:beforeAutospacing="0" w:after="60" w:afterAutospacing="0"/>
        <w:jc w:val="both"/>
        <w:rPr>
          <w:rFonts w:ascii="Calibri" w:hAnsi="Calibri"/>
          <w:color w:val="000000"/>
        </w:rPr>
      </w:pPr>
      <w:r>
        <w:rPr>
          <w:rStyle w:val="apple-converted-space"/>
          <w:rFonts w:ascii="Calibri" w:hAnsi="Calibri"/>
          <w:color w:val="000000"/>
        </w:rPr>
        <w:t>Τα θέματα του Σεμιναρίου αναφέρονταν</w:t>
      </w:r>
      <w:r w:rsidRPr="0019674F">
        <w:rPr>
          <w:rStyle w:val="apple-converted-space"/>
          <w:rFonts w:ascii="Calibri" w:hAnsi="Calibri"/>
          <w:color w:val="000000"/>
        </w:rPr>
        <w:t xml:space="preserve">: </w:t>
      </w:r>
    </w:p>
    <w:p w:rsidR="00BE11AE" w:rsidRPr="0019674F" w:rsidRDefault="00BE11AE" w:rsidP="00BE11AE">
      <w:pPr>
        <w:pStyle w:val="yiv4002560285msolistparagraph"/>
        <w:shd w:val="clear" w:color="auto" w:fill="FFFFFF"/>
        <w:spacing w:before="60" w:beforeAutospacing="0" w:after="60" w:afterAutospacing="0"/>
        <w:ind w:left="780"/>
        <w:jc w:val="both"/>
        <w:rPr>
          <w:rFonts w:ascii="Calibri" w:hAnsi="Calibri"/>
          <w:color w:val="000000"/>
          <w:sz w:val="22"/>
          <w:szCs w:val="22"/>
        </w:rPr>
      </w:pPr>
      <w:r w:rsidRPr="0019674F">
        <w:rPr>
          <w:rFonts w:ascii="Calibri" w:hAnsi="Calibri"/>
          <w:color w:val="000000"/>
        </w:rPr>
        <w:t>1.</w:t>
      </w:r>
      <w:r w:rsidRPr="0019674F">
        <w:rPr>
          <w:rFonts w:ascii="Calibri" w:hAnsi="Calibri"/>
          <w:color w:val="000000"/>
          <w:sz w:val="14"/>
          <w:szCs w:val="14"/>
        </w:rPr>
        <w:t>     </w:t>
      </w:r>
      <w:r w:rsidRPr="0019674F">
        <w:rPr>
          <w:rStyle w:val="apple-converted-space"/>
          <w:rFonts w:ascii="Calibri" w:hAnsi="Calibri"/>
          <w:color w:val="000000"/>
          <w:sz w:val="14"/>
          <w:szCs w:val="14"/>
        </w:rPr>
        <w:t> </w:t>
      </w:r>
      <w:r>
        <w:rPr>
          <w:rFonts w:ascii="Calibri" w:hAnsi="Calibri"/>
          <w:color w:val="000000"/>
        </w:rPr>
        <w:t>Στη</w:t>
      </w:r>
      <w:r w:rsidRPr="0019674F">
        <w:rPr>
          <w:rFonts w:ascii="Calibri" w:hAnsi="Calibri"/>
          <w:color w:val="000000"/>
        </w:rPr>
        <w:t xml:space="preserve"> δομή και τη συμπεριφορά των φαινομένων των πυρκαγιών, στις βασικές αρχές εκδήλωσης και επέκτασης αυτών και στην κατηγοριοποίησ</w:t>
      </w:r>
      <w:r>
        <w:rPr>
          <w:rFonts w:ascii="Calibri" w:hAnsi="Calibri"/>
          <w:color w:val="000000"/>
        </w:rPr>
        <w:t>ή</w:t>
      </w:r>
      <w:r w:rsidRPr="0019674F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>τους.</w:t>
      </w:r>
    </w:p>
    <w:p w:rsidR="00BE11AE" w:rsidRPr="0019674F" w:rsidRDefault="00BE11AE" w:rsidP="00BE11AE">
      <w:pPr>
        <w:pStyle w:val="yiv4002560285msolistparagraph"/>
        <w:shd w:val="clear" w:color="auto" w:fill="FFFFFF"/>
        <w:spacing w:before="60" w:beforeAutospacing="0" w:after="60" w:afterAutospacing="0"/>
        <w:ind w:left="780"/>
        <w:jc w:val="both"/>
        <w:rPr>
          <w:rFonts w:ascii="Calibri" w:hAnsi="Calibri"/>
          <w:color w:val="000000"/>
          <w:sz w:val="22"/>
          <w:szCs w:val="22"/>
        </w:rPr>
      </w:pPr>
      <w:r w:rsidRPr="0019674F">
        <w:rPr>
          <w:rFonts w:ascii="Calibri" w:hAnsi="Calibri"/>
          <w:color w:val="000000"/>
        </w:rPr>
        <w:t>2.</w:t>
      </w:r>
      <w:r w:rsidRPr="0019674F">
        <w:rPr>
          <w:rFonts w:ascii="Calibri" w:hAnsi="Calibri"/>
          <w:color w:val="000000"/>
          <w:sz w:val="14"/>
          <w:szCs w:val="14"/>
        </w:rPr>
        <w:t>     </w:t>
      </w:r>
      <w:r w:rsidRPr="0019674F">
        <w:rPr>
          <w:rStyle w:val="apple-converted-space"/>
          <w:rFonts w:ascii="Calibri" w:hAnsi="Calibri"/>
          <w:color w:val="000000"/>
          <w:sz w:val="14"/>
          <w:szCs w:val="14"/>
        </w:rPr>
        <w:t> </w:t>
      </w:r>
      <w:r w:rsidRPr="0019674F">
        <w:rPr>
          <w:rFonts w:ascii="Calibri" w:hAnsi="Calibri"/>
          <w:color w:val="000000"/>
        </w:rPr>
        <w:t>Στα αίτια και την πρόληψη πυρκαγιών, στα προληπτικά και κατασταλτικά μέτρα και μέσα πυροπροστασίας</w:t>
      </w:r>
      <w:r>
        <w:rPr>
          <w:rFonts w:ascii="Calibri" w:hAnsi="Calibri"/>
          <w:color w:val="000000"/>
        </w:rPr>
        <w:t>.</w:t>
      </w:r>
    </w:p>
    <w:p w:rsidR="00BE11AE" w:rsidRPr="0019674F" w:rsidRDefault="00BE11AE" w:rsidP="00BE11AE">
      <w:pPr>
        <w:pStyle w:val="yiv4002560285msolistparagraph"/>
        <w:shd w:val="clear" w:color="auto" w:fill="FFFFFF"/>
        <w:spacing w:before="60" w:beforeAutospacing="0" w:after="60" w:afterAutospacing="0"/>
        <w:ind w:left="780"/>
        <w:jc w:val="both"/>
        <w:rPr>
          <w:rFonts w:ascii="Calibri" w:hAnsi="Calibri"/>
          <w:color w:val="000000"/>
          <w:sz w:val="22"/>
          <w:szCs w:val="22"/>
        </w:rPr>
      </w:pPr>
      <w:r w:rsidRPr="0019674F">
        <w:rPr>
          <w:rFonts w:ascii="Calibri" w:hAnsi="Calibri"/>
          <w:color w:val="000000"/>
        </w:rPr>
        <w:t>3.</w:t>
      </w:r>
      <w:r w:rsidRPr="0019674F">
        <w:rPr>
          <w:rFonts w:ascii="Calibri" w:hAnsi="Calibri"/>
          <w:color w:val="000000"/>
          <w:sz w:val="14"/>
          <w:szCs w:val="14"/>
        </w:rPr>
        <w:t>     </w:t>
      </w:r>
      <w:r w:rsidRPr="0019674F">
        <w:rPr>
          <w:rStyle w:val="apple-converted-space"/>
          <w:rFonts w:ascii="Calibri" w:hAnsi="Calibri"/>
          <w:color w:val="000000"/>
          <w:sz w:val="14"/>
          <w:szCs w:val="14"/>
        </w:rPr>
        <w:t> </w:t>
      </w:r>
      <w:r w:rsidRPr="0019674F">
        <w:rPr>
          <w:rFonts w:ascii="Calibri" w:hAnsi="Calibri"/>
          <w:color w:val="000000"/>
        </w:rPr>
        <w:t>Στα Σχέδια Έκτακτης Ανάγκης (Σ.Ε.Α), την ανάλυση επικινδυνότητας και τρωτότητας εγκαταστάσεων, φάσεις και συστήματα κινητοποίησης, υπευθυνότητες, αρμοδιότητες και ενέργειες.</w:t>
      </w:r>
    </w:p>
    <w:p w:rsidR="00BE11AE" w:rsidRPr="0019674F" w:rsidRDefault="00BE11AE" w:rsidP="00BE11AE">
      <w:pPr>
        <w:pStyle w:val="yiv4002560285msolistparagraph"/>
        <w:shd w:val="clear" w:color="auto" w:fill="FFFFFF"/>
        <w:spacing w:before="60" w:beforeAutospacing="0" w:after="60" w:afterAutospacing="0"/>
        <w:ind w:left="780"/>
        <w:jc w:val="both"/>
        <w:rPr>
          <w:rFonts w:ascii="Calibri" w:hAnsi="Calibri"/>
          <w:color w:val="000000"/>
        </w:rPr>
      </w:pPr>
      <w:r w:rsidRPr="0019674F">
        <w:rPr>
          <w:rFonts w:ascii="Calibri" w:hAnsi="Calibri"/>
          <w:color w:val="000000"/>
        </w:rPr>
        <w:t>4.</w:t>
      </w:r>
      <w:r w:rsidRPr="0019674F">
        <w:rPr>
          <w:rFonts w:ascii="Calibri" w:hAnsi="Calibri"/>
          <w:color w:val="000000"/>
          <w:sz w:val="14"/>
          <w:szCs w:val="14"/>
        </w:rPr>
        <w:t>     </w:t>
      </w:r>
      <w:r w:rsidRPr="0019674F">
        <w:rPr>
          <w:rStyle w:val="apple-converted-space"/>
          <w:rFonts w:ascii="Calibri" w:hAnsi="Calibri"/>
          <w:color w:val="000000"/>
          <w:sz w:val="14"/>
          <w:szCs w:val="14"/>
        </w:rPr>
        <w:t> </w:t>
      </w:r>
      <w:r>
        <w:rPr>
          <w:rFonts w:ascii="Calibri" w:hAnsi="Calibri"/>
          <w:color w:val="000000"/>
        </w:rPr>
        <w:t>Στον τρόπο εφαρμογής με την</w:t>
      </w:r>
      <w:r w:rsidRPr="0019674F">
        <w:rPr>
          <w:rFonts w:ascii="Calibri" w:hAnsi="Calibri"/>
          <w:color w:val="000000"/>
        </w:rPr>
        <w:t xml:space="preserve"> πρακτική άσκηση </w:t>
      </w:r>
      <w:r>
        <w:rPr>
          <w:rFonts w:ascii="Calibri" w:hAnsi="Calibri"/>
          <w:color w:val="000000"/>
        </w:rPr>
        <w:t xml:space="preserve">που ακολούθησε, στον περίβολο του ΤΕΙ και την </w:t>
      </w:r>
      <w:r w:rsidRPr="0019674F">
        <w:rPr>
          <w:rFonts w:ascii="Calibri" w:hAnsi="Calibri"/>
          <w:color w:val="000000"/>
        </w:rPr>
        <w:t xml:space="preserve"> επίδειξη μεθόδων κατάσβεσης και βελτίωση</w:t>
      </w:r>
      <w:r>
        <w:rPr>
          <w:rFonts w:ascii="Calibri" w:hAnsi="Calibri"/>
          <w:color w:val="000000"/>
        </w:rPr>
        <w:t>ς</w:t>
      </w:r>
      <w:r w:rsidRPr="0019674F">
        <w:rPr>
          <w:rFonts w:ascii="Calibri" w:hAnsi="Calibri"/>
          <w:color w:val="000000"/>
        </w:rPr>
        <w:t xml:space="preserve"> δεξιοτήτων με τα μέσα πυροπροστασίας του Ιδρύματος. </w:t>
      </w:r>
    </w:p>
    <w:p w:rsidR="00BE11AE" w:rsidRPr="0019674F" w:rsidRDefault="00BE11AE" w:rsidP="00BE11AE">
      <w:pPr>
        <w:pStyle w:val="yiv4002560285msonormal"/>
        <w:shd w:val="clear" w:color="auto" w:fill="FFFFFF"/>
        <w:spacing w:before="60" w:beforeAutospacing="0" w:after="60" w:afterAutospacing="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Στην όλη παρουσίαση</w:t>
      </w:r>
      <w:r w:rsidRPr="0019674F">
        <w:rPr>
          <w:rFonts w:ascii="Calibri" w:hAnsi="Calibri"/>
          <w:color w:val="000000"/>
        </w:rPr>
        <w:t xml:space="preserve"> συμμετείχαν οι Εκπαιδευτές για την</w:t>
      </w:r>
      <w:r w:rsidRPr="0019674F">
        <w:rPr>
          <w:rStyle w:val="apple-converted-space"/>
          <w:rFonts w:ascii="Calibri" w:hAnsi="Calibri"/>
          <w:color w:val="000000"/>
        </w:rPr>
        <w:t> </w:t>
      </w:r>
      <w:r w:rsidRPr="0019674F">
        <w:rPr>
          <w:rFonts w:ascii="Calibri" w:hAnsi="Calibri"/>
          <w:b/>
          <w:bCs/>
          <w:color w:val="000000"/>
        </w:rPr>
        <w:t>Πυροπροστασία και την Πρακτική</w:t>
      </w:r>
      <w:r w:rsidRPr="0019674F">
        <w:rPr>
          <w:rStyle w:val="apple-converted-space"/>
          <w:rFonts w:ascii="Calibri" w:hAnsi="Calibri"/>
          <w:color w:val="000000"/>
        </w:rPr>
        <w:t> </w:t>
      </w:r>
      <w:r w:rsidRPr="0019674F">
        <w:rPr>
          <w:rFonts w:ascii="Calibri" w:hAnsi="Calibri"/>
          <w:color w:val="000000"/>
        </w:rPr>
        <w:t>κύριοι:</w:t>
      </w:r>
    </w:p>
    <w:p w:rsidR="00BE11AE" w:rsidRPr="0019674F" w:rsidRDefault="00BE11AE" w:rsidP="00BE11AE">
      <w:pPr>
        <w:pStyle w:val="yiv4002560285msonormal"/>
        <w:shd w:val="clear" w:color="auto" w:fill="FFFFFF"/>
        <w:spacing w:before="60" w:beforeAutospacing="0" w:after="60" w:afterAutospacing="0"/>
        <w:jc w:val="both"/>
        <w:rPr>
          <w:rFonts w:ascii="Calibri" w:hAnsi="Calibri"/>
          <w:color w:val="000000"/>
        </w:rPr>
      </w:pPr>
      <w:r w:rsidRPr="0019674F">
        <w:rPr>
          <w:rFonts w:ascii="Calibri" w:hAnsi="Calibri"/>
          <w:color w:val="000000"/>
        </w:rPr>
        <w:t> </w:t>
      </w:r>
      <w:r w:rsidRPr="0019674F">
        <w:rPr>
          <w:rFonts w:ascii="Calibri" w:hAnsi="Calibri"/>
          <w:b/>
          <w:bCs/>
          <w:color w:val="000000"/>
        </w:rPr>
        <w:t>Γιάννης Σταμούλης</w:t>
      </w:r>
    </w:p>
    <w:p w:rsidR="00BE11AE" w:rsidRPr="0019674F" w:rsidRDefault="00BE11AE" w:rsidP="00BE11AE">
      <w:pPr>
        <w:pStyle w:val="yiv4002560285msonormal"/>
        <w:shd w:val="clear" w:color="auto" w:fill="FFFFFF"/>
        <w:spacing w:before="60" w:beforeAutospacing="0" w:after="60" w:afterAutospacing="0"/>
        <w:jc w:val="both"/>
        <w:rPr>
          <w:rFonts w:ascii="Calibri" w:hAnsi="Calibri"/>
          <w:color w:val="000000"/>
        </w:rPr>
      </w:pPr>
      <w:r w:rsidRPr="0019674F">
        <w:rPr>
          <w:rFonts w:ascii="Calibri" w:hAnsi="Calibri"/>
          <w:color w:val="000000"/>
        </w:rPr>
        <w:t>Πύραρχος Πυροσβεστικού Σώματος εν ενεργεία.</w:t>
      </w:r>
    </w:p>
    <w:p w:rsidR="00BE11AE" w:rsidRPr="0019674F" w:rsidRDefault="00BE11AE" w:rsidP="00BE11AE">
      <w:pPr>
        <w:pStyle w:val="yiv4002560285msonormal"/>
        <w:shd w:val="clear" w:color="auto" w:fill="FFFFFF"/>
        <w:spacing w:before="60" w:beforeAutospacing="0" w:after="60" w:afterAutospacing="0"/>
        <w:jc w:val="both"/>
        <w:rPr>
          <w:rFonts w:ascii="Calibri" w:hAnsi="Calibri"/>
          <w:color w:val="000000"/>
        </w:rPr>
      </w:pPr>
      <w:r w:rsidRPr="0019674F">
        <w:rPr>
          <w:rFonts w:ascii="Calibri" w:hAnsi="Calibri"/>
          <w:color w:val="000000"/>
        </w:rPr>
        <w:t>Διοικητής της Σχολής Ανθυποπυραγών της Πυροσβεστικής Ακαδημίας</w:t>
      </w:r>
    </w:p>
    <w:p w:rsidR="00BE11AE" w:rsidRPr="0019674F" w:rsidRDefault="00BE11AE" w:rsidP="00BE11AE">
      <w:pPr>
        <w:pStyle w:val="yiv4002560285msonormal"/>
        <w:shd w:val="clear" w:color="auto" w:fill="FFFFFF"/>
        <w:spacing w:before="60" w:beforeAutospacing="0" w:after="60" w:afterAutospacing="0"/>
        <w:jc w:val="both"/>
        <w:rPr>
          <w:rFonts w:ascii="Calibri" w:hAnsi="Calibri"/>
          <w:color w:val="000000"/>
        </w:rPr>
      </w:pPr>
      <w:r w:rsidRPr="0019674F">
        <w:rPr>
          <w:rFonts w:ascii="Calibri" w:hAnsi="Calibri"/>
          <w:color w:val="000000"/>
        </w:rPr>
        <w:t>Πρόεδρος Δ.Σ. της ΕΝΩΣΗΣ ΑΞΙΩΜΑΤΙΚΩΝ ΠΥΡΟΣΒΕΣΤΙΚΟΥ ΣΩΜΑΤΟΣ.</w:t>
      </w:r>
    </w:p>
    <w:p w:rsidR="00BE11AE" w:rsidRPr="0019674F" w:rsidRDefault="00BE11AE" w:rsidP="00BE11AE">
      <w:pPr>
        <w:pStyle w:val="yiv4002560285msonormal"/>
        <w:shd w:val="clear" w:color="auto" w:fill="FFFFFF"/>
        <w:spacing w:before="60" w:beforeAutospacing="0" w:after="60" w:afterAutospacing="0"/>
        <w:jc w:val="both"/>
        <w:rPr>
          <w:rFonts w:ascii="Calibri" w:hAnsi="Calibri"/>
          <w:color w:val="000000"/>
        </w:rPr>
      </w:pPr>
      <w:r w:rsidRPr="0019674F">
        <w:rPr>
          <w:rFonts w:ascii="Calibri" w:hAnsi="Calibri"/>
          <w:color w:val="000000"/>
        </w:rPr>
        <w:t> </w:t>
      </w:r>
      <w:r w:rsidRPr="0019674F">
        <w:rPr>
          <w:rFonts w:ascii="Calibri" w:hAnsi="Calibri"/>
          <w:b/>
          <w:bCs/>
          <w:color w:val="000000"/>
        </w:rPr>
        <w:t>Νίκος Μπερτσιάς</w:t>
      </w:r>
    </w:p>
    <w:p w:rsidR="00BE11AE" w:rsidRPr="0019674F" w:rsidRDefault="00BE11AE" w:rsidP="00BE11AE">
      <w:pPr>
        <w:pStyle w:val="yiv4002560285msonormal"/>
        <w:shd w:val="clear" w:color="auto" w:fill="FFFFFF"/>
        <w:spacing w:before="60" w:beforeAutospacing="0" w:after="60" w:afterAutospacing="0"/>
        <w:jc w:val="both"/>
        <w:rPr>
          <w:rFonts w:ascii="Calibri" w:hAnsi="Calibri"/>
          <w:color w:val="000000"/>
        </w:rPr>
      </w:pPr>
      <w:r w:rsidRPr="0019674F">
        <w:rPr>
          <w:rFonts w:ascii="Calibri" w:hAnsi="Calibri"/>
          <w:color w:val="000000"/>
        </w:rPr>
        <w:t>Ανθυποπυραγός Πυροσβεστικού Σώματος ε.α.</w:t>
      </w:r>
    </w:p>
    <w:p w:rsidR="00BE11AE" w:rsidRPr="0019674F" w:rsidRDefault="00BE11AE" w:rsidP="00BE11AE">
      <w:pPr>
        <w:pStyle w:val="yiv4002560285msonormal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19674F">
        <w:rPr>
          <w:rFonts w:ascii="Calibri" w:hAnsi="Calibri"/>
          <w:color w:val="000000"/>
        </w:rPr>
        <w:t>Πτυχιούχος Σχολής Αρχιπυροσβεστών της Πυροσβεστικής Ακαδημίας</w:t>
      </w:r>
    </w:p>
    <w:p w:rsidR="00BE11AE" w:rsidRDefault="00BE11AE" w:rsidP="00BE11AE">
      <w:pPr>
        <w:pStyle w:val="yiv4002560285msonormal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19674F">
        <w:rPr>
          <w:rFonts w:ascii="Calibri" w:hAnsi="Calibri"/>
          <w:color w:val="000000"/>
        </w:rPr>
        <w:lastRenderedPageBreak/>
        <w:t>τ. Καθηγητής – Εκπαιδευτής της Σχολής Πυροσβεστών και Αρχιπυροσβεστών της Πυρ/κής Ακαδημίας</w:t>
      </w:r>
      <w:r>
        <w:rPr>
          <w:rFonts w:ascii="Calibri" w:hAnsi="Calibri"/>
          <w:color w:val="000000"/>
        </w:rPr>
        <w:t>.</w:t>
      </w:r>
    </w:p>
    <w:p w:rsidR="00BE11AE" w:rsidRDefault="00BE11AE">
      <w:r>
        <w:rPr>
          <w:noProof/>
          <w:lang w:eastAsia="el-GR"/>
        </w:rPr>
        <w:drawing>
          <wp:inline distT="0" distB="0" distL="0" distR="0">
            <wp:extent cx="5274310" cy="3956460"/>
            <wp:effectExtent l="19050" t="0" r="2540" b="0"/>
            <wp:docPr id="8" name="Εικόνα 8" descr="C:\Users\Aggeliki\Desktop\IMG_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geliki\Desktop\IMG_5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AE" w:rsidRDefault="00BE11AE"/>
    <w:p w:rsidR="00BE11AE" w:rsidRDefault="00BE11AE">
      <w:r>
        <w:rPr>
          <w:noProof/>
          <w:lang w:eastAsia="el-GR"/>
        </w:rPr>
        <w:drawing>
          <wp:inline distT="0" distB="0" distL="0" distR="0">
            <wp:extent cx="5274310" cy="3956460"/>
            <wp:effectExtent l="19050" t="0" r="2540" b="0"/>
            <wp:docPr id="9" name="Εικόνα 9" descr="C:\Users\Aggeliki\Desktop\IMG_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geliki\Desktop\IMG_5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AE" w:rsidRDefault="00BE11AE"/>
    <w:p w:rsidR="00BE11AE" w:rsidRDefault="00BE11AE">
      <w:r>
        <w:rPr>
          <w:noProof/>
          <w:lang w:eastAsia="el-GR"/>
        </w:rPr>
        <w:drawing>
          <wp:inline distT="0" distB="0" distL="0" distR="0">
            <wp:extent cx="5274310" cy="3956460"/>
            <wp:effectExtent l="19050" t="0" r="2540" b="0"/>
            <wp:docPr id="10" name="Εικόνα 10" descr="C:\Users\Aggeliki\Desktop\IMG_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geliki\Desktop\IMG_5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p w:rsidR="00BE11AE" w:rsidRDefault="00BE11AE"/>
    <w:sectPr w:rsidR="00BE11AE" w:rsidSect="00E9526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BE11AE"/>
    <w:rsid w:val="00A65C4E"/>
    <w:rsid w:val="00BE11AE"/>
    <w:rsid w:val="00C8475B"/>
    <w:rsid w:val="00E95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yiv4002560285msonormal">
    <w:name w:val="yiv4002560285msonormal"/>
    <w:basedOn w:val="a"/>
    <w:rsid w:val="00BE1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apple-converted-space">
    <w:name w:val="apple-converted-space"/>
    <w:basedOn w:val="a0"/>
    <w:rsid w:val="00BE11AE"/>
  </w:style>
  <w:style w:type="paragraph" w:customStyle="1" w:styleId="yiv4002560285msolistparagraph">
    <w:name w:val="yiv4002560285msolistparagraph"/>
    <w:basedOn w:val="a"/>
    <w:rsid w:val="00BE1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BE1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E1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400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Aggeliki</dc:creator>
  <cp:lastModifiedBy>Aggeliki</cp:lastModifiedBy>
  <cp:revision>2</cp:revision>
  <dcterms:created xsi:type="dcterms:W3CDTF">2016-04-05T11:02:00Z</dcterms:created>
  <dcterms:modified xsi:type="dcterms:W3CDTF">2016-04-05T11:15:00Z</dcterms:modified>
</cp:coreProperties>
</file>